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048" w:rsidRDefault="00B03048">
      <w:pPr>
        <w:rPr>
          <w:rFonts w:ascii="Cambria" w:hAnsi="Cambria"/>
          <w:b/>
          <w:sz w:val="28"/>
          <w:szCs w:val="28"/>
        </w:rPr>
      </w:pPr>
    </w:p>
    <w:p w:rsidR="003F690A" w:rsidRDefault="003F690A">
      <w:pPr>
        <w:rPr>
          <w:rFonts w:ascii="Cambria" w:hAnsi="Cambria"/>
          <w:b/>
          <w:sz w:val="28"/>
          <w:szCs w:val="28"/>
        </w:rPr>
      </w:pPr>
    </w:p>
    <w:p w:rsidR="003F690A" w:rsidRDefault="003F690A" w:rsidP="003F690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АКТ</w:t>
      </w:r>
    </w:p>
    <w:p w:rsidR="00F731F4" w:rsidRDefault="003F690A" w:rsidP="003F690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об о</w:t>
      </w:r>
      <w:r w:rsidR="00F731F4">
        <w:rPr>
          <w:rFonts w:ascii="Cambria" w:hAnsi="Cambria"/>
          <w:b/>
          <w:sz w:val="28"/>
          <w:szCs w:val="28"/>
        </w:rPr>
        <w:t>тсутствии передачи дел бывшим пр</w:t>
      </w:r>
      <w:r>
        <w:rPr>
          <w:rFonts w:ascii="Cambria" w:hAnsi="Cambria"/>
          <w:b/>
          <w:sz w:val="28"/>
          <w:szCs w:val="28"/>
        </w:rPr>
        <w:t>едседател</w:t>
      </w:r>
      <w:r w:rsidR="00F731F4">
        <w:rPr>
          <w:rFonts w:ascii="Cambria" w:hAnsi="Cambria"/>
          <w:b/>
          <w:sz w:val="28"/>
          <w:szCs w:val="28"/>
        </w:rPr>
        <w:t>ем</w:t>
      </w:r>
      <w:r>
        <w:rPr>
          <w:rFonts w:ascii="Cambria" w:hAnsi="Cambria"/>
          <w:b/>
          <w:sz w:val="28"/>
          <w:szCs w:val="28"/>
        </w:rPr>
        <w:t xml:space="preserve"> СНТ «Дружба» А.Ю. </w:t>
      </w:r>
      <w:r w:rsidR="007932BF">
        <w:rPr>
          <w:rFonts w:ascii="Cambria" w:hAnsi="Cambria"/>
          <w:b/>
          <w:sz w:val="28"/>
          <w:szCs w:val="28"/>
        </w:rPr>
        <w:t>Сидоров</w:t>
      </w:r>
      <w:r w:rsidR="00F731F4">
        <w:rPr>
          <w:rFonts w:ascii="Cambria" w:hAnsi="Cambria"/>
          <w:b/>
          <w:sz w:val="28"/>
          <w:szCs w:val="28"/>
        </w:rPr>
        <w:t>ым</w:t>
      </w:r>
      <w:r w:rsidR="007932BF">
        <w:rPr>
          <w:rFonts w:ascii="Cambria" w:hAnsi="Cambria"/>
          <w:b/>
          <w:sz w:val="28"/>
          <w:szCs w:val="28"/>
        </w:rPr>
        <w:t xml:space="preserve"> </w:t>
      </w:r>
      <w:r w:rsidR="00F731F4">
        <w:rPr>
          <w:rFonts w:ascii="Cambria" w:hAnsi="Cambria"/>
          <w:b/>
          <w:sz w:val="28"/>
          <w:szCs w:val="28"/>
        </w:rPr>
        <w:t>новому председателю Правления СНТ А.</w:t>
      </w:r>
      <w:r w:rsidR="004F1395">
        <w:rPr>
          <w:rFonts w:ascii="Cambria" w:hAnsi="Cambria"/>
          <w:b/>
          <w:sz w:val="28"/>
          <w:szCs w:val="28"/>
        </w:rPr>
        <w:t>С</w:t>
      </w:r>
      <w:r w:rsidR="00F731F4">
        <w:rPr>
          <w:rFonts w:ascii="Cambria" w:hAnsi="Cambria"/>
          <w:b/>
          <w:sz w:val="28"/>
          <w:szCs w:val="28"/>
        </w:rPr>
        <w:t>. Низовцеву и избранному правлению</w:t>
      </w:r>
    </w:p>
    <w:p w:rsidR="00963251" w:rsidRDefault="00963251" w:rsidP="00963251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пос. Малые Вяземы СНТ «Дружба                                       </w:t>
      </w:r>
      <w:proofErr w:type="gramStart"/>
      <w:r>
        <w:rPr>
          <w:rFonts w:ascii="Cambria" w:hAnsi="Cambria"/>
          <w:b/>
          <w:sz w:val="28"/>
          <w:szCs w:val="28"/>
        </w:rPr>
        <w:t xml:space="preserve"> </w:t>
      </w:r>
      <w:r w:rsidR="00F731F4">
        <w:rPr>
          <w:rFonts w:ascii="Cambria" w:hAnsi="Cambria"/>
          <w:b/>
          <w:sz w:val="28"/>
          <w:szCs w:val="28"/>
        </w:rPr>
        <w:t>….</w:t>
      </w:r>
      <w:proofErr w:type="gramEnd"/>
      <w:r w:rsidR="00F731F4">
        <w:rPr>
          <w:rFonts w:ascii="Cambria" w:hAnsi="Cambria"/>
          <w:b/>
          <w:sz w:val="28"/>
          <w:szCs w:val="28"/>
        </w:rPr>
        <w:t xml:space="preserve"> ноября </w:t>
      </w:r>
      <w:r w:rsidR="00B82DC2">
        <w:rPr>
          <w:rFonts w:ascii="Cambria" w:hAnsi="Cambria"/>
          <w:b/>
          <w:sz w:val="28"/>
          <w:szCs w:val="28"/>
        </w:rPr>
        <w:t>2022 г.</w:t>
      </w:r>
    </w:p>
    <w:p w:rsidR="003F690A" w:rsidRDefault="003F690A" w:rsidP="003F690A">
      <w:pPr>
        <w:jc w:val="center"/>
        <w:rPr>
          <w:rFonts w:ascii="Cambria" w:hAnsi="Cambria"/>
          <w:b/>
          <w:sz w:val="28"/>
          <w:szCs w:val="28"/>
        </w:rPr>
      </w:pPr>
    </w:p>
    <w:p w:rsidR="007102FA" w:rsidRDefault="003F690A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Мы, нижеподписавшиеся </w:t>
      </w:r>
      <w:r w:rsidR="00F464D8">
        <w:rPr>
          <w:rFonts w:ascii="Cambria" w:hAnsi="Cambria"/>
          <w:b/>
          <w:sz w:val="28"/>
          <w:szCs w:val="28"/>
        </w:rPr>
        <w:t xml:space="preserve">председатель </w:t>
      </w:r>
      <w:r w:rsidR="00F731F4">
        <w:rPr>
          <w:rFonts w:ascii="Cambria" w:hAnsi="Cambria"/>
          <w:b/>
          <w:sz w:val="28"/>
          <w:szCs w:val="28"/>
        </w:rPr>
        <w:t>Правления СНТ «Дружба» А.</w:t>
      </w:r>
      <w:r w:rsidR="004F1395">
        <w:rPr>
          <w:rFonts w:ascii="Cambria" w:hAnsi="Cambria"/>
          <w:b/>
          <w:sz w:val="28"/>
          <w:szCs w:val="28"/>
        </w:rPr>
        <w:t>С</w:t>
      </w:r>
      <w:r w:rsidR="00F731F4">
        <w:rPr>
          <w:rFonts w:ascii="Cambria" w:hAnsi="Cambria"/>
          <w:b/>
          <w:sz w:val="28"/>
          <w:szCs w:val="28"/>
        </w:rPr>
        <w:t xml:space="preserve">. Низовцев, председатель </w:t>
      </w:r>
      <w:r w:rsidR="00F464D8">
        <w:rPr>
          <w:rFonts w:ascii="Cambria" w:hAnsi="Cambria"/>
          <w:b/>
          <w:sz w:val="28"/>
          <w:szCs w:val="28"/>
        </w:rPr>
        <w:t xml:space="preserve">Ревизионной комиссии </w:t>
      </w:r>
      <w:r w:rsidR="00F731F4">
        <w:rPr>
          <w:rFonts w:ascii="Cambria" w:hAnsi="Cambria"/>
          <w:b/>
          <w:sz w:val="28"/>
          <w:szCs w:val="28"/>
        </w:rPr>
        <w:t xml:space="preserve">товарищества </w:t>
      </w:r>
      <w:r w:rsidR="00F464D8">
        <w:rPr>
          <w:rFonts w:ascii="Cambria" w:hAnsi="Cambria"/>
          <w:b/>
          <w:sz w:val="28"/>
          <w:szCs w:val="28"/>
        </w:rPr>
        <w:t xml:space="preserve">Ю.В. Родионов, члены </w:t>
      </w:r>
      <w:r w:rsidR="00F731F4">
        <w:rPr>
          <w:rFonts w:ascii="Cambria" w:hAnsi="Cambria"/>
          <w:b/>
          <w:sz w:val="28"/>
          <w:szCs w:val="28"/>
        </w:rPr>
        <w:t xml:space="preserve">правления </w:t>
      </w:r>
      <w:r w:rsidR="007102FA">
        <w:rPr>
          <w:rFonts w:ascii="Cambria" w:hAnsi="Cambria"/>
          <w:b/>
          <w:sz w:val="28"/>
          <w:szCs w:val="28"/>
        </w:rPr>
        <w:t>……………</w:t>
      </w:r>
      <w:proofErr w:type="gramStart"/>
      <w:r w:rsidR="007102FA">
        <w:rPr>
          <w:rFonts w:ascii="Cambria" w:hAnsi="Cambria"/>
          <w:b/>
          <w:sz w:val="28"/>
          <w:szCs w:val="28"/>
        </w:rPr>
        <w:t>…….</w:t>
      </w:r>
      <w:proofErr w:type="gramEnd"/>
      <w:r w:rsidR="007102FA">
        <w:rPr>
          <w:rFonts w:ascii="Cambria" w:hAnsi="Cambria"/>
          <w:b/>
          <w:sz w:val="28"/>
          <w:szCs w:val="28"/>
        </w:rPr>
        <w:t>, ……………….., составили настоящий акт в нижеследующем:</w:t>
      </w:r>
    </w:p>
    <w:p w:rsidR="00F731F4" w:rsidRDefault="00F731F4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Занимавший должность п</w:t>
      </w:r>
      <w:r w:rsidR="00E32893">
        <w:rPr>
          <w:rFonts w:ascii="Cambria" w:hAnsi="Cambria"/>
          <w:b/>
          <w:sz w:val="28"/>
          <w:szCs w:val="28"/>
        </w:rPr>
        <w:t>редседател</w:t>
      </w:r>
      <w:r>
        <w:rPr>
          <w:rFonts w:ascii="Cambria" w:hAnsi="Cambria"/>
          <w:b/>
          <w:sz w:val="28"/>
          <w:szCs w:val="28"/>
        </w:rPr>
        <w:t>я</w:t>
      </w:r>
      <w:r w:rsidR="00E32893">
        <w:rPr>
          <w:rFonts w:ascii="Cambria" w:hAnsi="Cambria"/>
          <w:b/>
          <w:sz w:val="28"/>
          <w:szCs w:val="28"/>
        </w:rPr>
        <w:t xml:space="preserve"> СНТ «Дружба» </w:t>
      </w:r>
      <w:r>
        <w:rPr>
          <w:rFonts w:ascii="Cambria" w:hAnsi="Cambria"/>
          <w:b/>
          <w:sz w:val="28"/>
          <w:szCs w:val="28"/>
        </w:rPr>
        <w:t xml:space="preserve">с 2019 г. по октябрь 2022 г. </w:t>
      </w:r>
      <w:r w:rsidR="00E32893">
        <w:rPr>
          <w:rFonts w:ascii="Cambria" w:hAnsi="Cambria"/>
          <w:b/>
          <w:sz w:val="28"/>
          <w:szCs w:val="28"/>
        </w:rPr>
        <w:t xml:space="preserve">А.Ю. Сидоров </w:t>
      </w:r>
      <w:r>
        <w:rPr>
          <w:rFonts w:ascii="Cambria" w:hAnsi="Cambria"/>
          <w:b/>
          <w:sz w:val="28"/>
          <w:szCs w:val="28"/>
        </w:rPr>
        <w:t xml:space="preserve">проигнорировал неоднократные требования </w:t>
      </w:r>
      <w:r w:rsidR="00216E0F">
        <w:rPr>
          <w:rFonts w:ascii="Cambria" w:hAnsi="Cambria"/>
          <w:b/>
          <w:sz w:val="28"/>
          <w:szCs w:val="28"/>
        </w:rPr>
        <w:t xml:space="preserve">избранного в октябре 2022 года правления </w:t>
      </w:r>
      <w:r>
        <w:rPr>
          <w:rFonts w:ascii="Cambria" w:hAnsi="Cambria"/>
          <w:b/>
          <w:sz w:val="28"/>
          <w:szCs w:val="28"/>
        </w:rPr>
        <w:t>о необходимости передачи дел новому председателю СНТ «Дружба» А.</w:t>
      </w:r>
      <w:r w:rsidR="004F1395">
        <w:rPr>
          <w:rFonts w:ascii="Cambria" w:hAnsi="Cambria"/>
          <w:b/>
          <w:sz w:val="28"/>
          <w:szCs w:val="28"/>
        </w:rPr>
        <w:t>С</w:t>
      </w:r>
      <w:r>
        <w:rPr>
          <w:rFonts w:ascii="Cambria" w:hAnsi="Cambria"/>
          <w:b/>
          <w:sz w:val="28"/>
          <w:szCs w:val="28"/>
        </w:rPr>
        <w:t xml:space="preserve">. Низовцеву. </w:t>
      </w:r>
    </w:p>
    <w:p w:rsidR="00F731F4" w:rsidRDefault="00F731F4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 частности новому правлению официально не переданы:</w:t>
      </w:r>
    </w:p>
    <w:p w:rsidR="0036695C" w:rsidRDefault="0036695C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- первичные финансовые документы;</w:t>
      </w:r>
    </w:p>
    <w:p w:rsidR="00C61595" w:rsidRDefault="0036695C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- трудов</w:t>
      </w:r>
      <w:r w:rsidR="00161CF7">
        <w:rPr>
          <w:rFonts w:ascii="Cambria" w:hAnsi="Cambria"/>
          <w:b/>
          <w:sz w:val="28"/>
          <w:szCs w:val="28"/>
        </w:rPr>
        <w:t>ы</w:t>
      </w:r>
      <w:r>
        <w:rPr>
          <w:rFonts w:ascii="Cambria" w:hAnsi="Cambria"/>
          <w:b/>
          <w:sz w:val="28"/>
          <w:szCs w:val="28"/>
        </w:rPr>
        <w:t>е договора и договора ГПХ</w:t>
      </w:r>
      <w:r w:rsidR="00C61595">
        <w:rPr>
          <w:rFonts w:ascii="Cambria" w:hAnsi="Cambria"/>
          <w:b/>
          <w:sz w:val="28"/>
          <w:szCs w:val="28"/>
        </w:rPr>
        <w:t>;</w:t>
      </w:r>
      <w:r>
        <w:rPr>
          <w:rFonts w:ascii="Cambria" w:hAnsi="Cambria"/>
          <w:b/>
          <w:sz w:val="28"/>
          <w:szCs w:val="28"/>
        </w:rPr>
        <w:t xml:space="preserve"> </w:t>
      </w:r>
    </w:p>
    <w:p w:rsidR="00C61595" w:rsidRDefault="00C61595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- </w:t>
      </w:r>
      <w:r w:rsidR="0036695C">
        <w:rPr>
          <w:rFonts w:ascii="Cambria" w:hAnsi="Cambria"/>
          <w:b/>
          <w:sz w:val="28"/>
          <w:szCs w:val="28"/>
        </w:rPr>
        <w:t>договора с ресурсоснабжающими организациями</w:t>
      </w:r>
      <w:r>
        <w:rPr>
          <w:rFonts w:ascii="Cambria" w:hAnsi="Cambria"/>
          <w:b/>
          <w:sz w:val="28"/>
          <w:szCs w:val="28"/>
        </w:rPr>
        <w:t>;</w:t>
      </w:r>
    </w:p>
    <w:p w:rsidR="00C61595" w:rsidRDefault="00C61595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- договора с </w:t>
      </w:r>
      <w:r w:rsidR="0036695C">
        <w:rPr>
          <w:rFonts w:ascii="Cambria" w:hAnsi="Cambria"/>
          <w:b/>
          <w:sz w:val="28"/>
          <w:szCs w:val="28"/>
        </w:rPr>
        <w:t>выполнявш</w:t>
      </w:r>
      <w:r>
        <w:rPr>
          <w:rFonts w:ascii="Cambria" w:hAnsi="Cambria"/>
          <w:b/>
          <w:sz w:val="28"/>
          <w:szCs w:val="28"/>
        </w:rPr>
        <w:t>и</w:t>
      </w:r>
      <w:r w:rsidR="0036695C">
        <w:rPr>
          <w:rFonts w:ascii="Cambria" w:hAnsi="Cambria"/>
          <w:b/>
          <w:sz w:val="28"/>
          <w:szCs w:val="28"/>
        </w:rPr>
        <w:t>ми ра</w:t>
      </w:r>
      <w:r>
        <w:rPr>
          <w:rFonts w:ascii="Cambria" w:hAnsi="Cambria"/>
          <w:b/>
          <w:sz w:val="28"/>
          <w:szCs w:val="28"/>
        </w:rPr>
        <w:t>б</w:t>
      </w:r>
      <w:r w:rsidR="0036695C">
        <w:rPr>
          <w:rFonts w:ascii="Cambria" w:hAnsi="Cambria"/>
          <w:b/>
          <w:sz w:val="28"/>
          <w:szCs w:val="28"/>
        </w:rPr>
        <w:t>оты для СНТ подрядчиками</w:t>
      </w:r>
      <w:r>
        <w:rPr>
          <w:rFonts w:ascii="Cambria" w:hAnsi="Cambria"/>
          <w:b/>
          <w:sz w:val="28"/>
          <w:szCs w:val="28"/>
        </w:rPr>
        <w:t xml:space="preserve"> и частными лицами и организациями;</w:t>
      </w:r>
    </w:p>
    <w:p w:rsidR="0003142D" w:rsidRDefault="00C61595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- журналы с фиксацией обращений членов СНТ в пр</w:t>
      </w:r>
      <w:r w:rsidR="00610A2C">
        <w:rPr>
          <w:rFonts w:ascii="Cambria" w:hAnsi="Cambria"/>
          <w:b/>
          <w:sz w:val="28"/>
          <w:szCs w:val="28"/>
        </w:rPr>
        <w:t>а</w:t>
      </w:r>
      <w:r>
        <w:rPr>
          <w:rFonts w:ascii="Cambria" w:hAnsi="Cambria"/>
          <w:b/>
          <w:sz w:val="28"/>
          <w:szCs w:val="28"/>
        </w:rPr>
        <w:t>вление и отметками об их реализации;</w:t>
      </w:r>
    </w:p>
    <w:p w:rsidR="00C61595" w:rsidRDefault="0003142D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- официальную переписку с местными органами власти и учреждениями и компаниями;  </w:t>
      </w:r>
    </w:p>
    <w:p w:rsidR="00C85126" w:rsidRDefault="00C61595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- архив товарищества с документами </w:t>
      </w:r>
      <w:r w:rsidR="00C85126">
        <w:rPr>
          <w:rFonts w:ascii="Cambria" w:hAnsi="Cambria"/>
          <w:b/>
          <w:sz w:val="28"/>
          <w:szCs w:val="28"/>
        </w:rPr>
        <w:t>за период с 1956 года;</w:t>
      </w:r>
    </w:p>
    <w:p w:rsidR="00610A2C" w:rsidRDefault="00610A2C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- …………………………..;</w:t>
      </w:r>
    </w:p>
    <w:p w:rsidR="00610A2C" w:rsidRDefault="00610A2C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- …………………………..</w:t>
      </w:r>
    </w:p>
    <w:p w:rsidR="00F62A85" w:rsidRDefault="00F62A85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Также </w:t>
      </w:r>
      <w:r w:rsidR="00D31525">
        <w:rPr>
          <w:rFonts w:ascii="Cambria" w:hAnsi="Cambria"/>
          <w:b/>
          <w:sz w:val="28"/>
          <w:szCs w:val="28"/>
        </w:rPr>
        <w:t xml:space="preserve">из-за неявки А.Ю. Сидорова </w:t>
      </w:r>
      <w:r>
        <w:rPr>
          <w:rFonts w:ascii="Cambria" w:hAnsi="Cambria"/>
          <w:b/>
          <w:sz w:val="28"/>
          <w:szCs w:val="28"/>
        </w:rPr>
        <w:t xml:space="preserve">не </w:t>
      </w:r>
      <w:r w:rsidR="00D31525">
        <w:rPr>
          <w:rFonts w:ascii="Cambria" w:hAnsi="Cambria"/>
          <w:b/>
          <w:sz w:val="28"/>
          <w:szCs w:val="28"/>
        </w:rPr>
        <w:t xml:space="preserve">удалось составить совместные акры о наличии и состоянии находящегося на балансе СНТ имущества. </w:t>
      </w:r>
    </w:p>
    <w:p w:rsidR="00EC31FB" w:rsidRDefault="00C61595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 xml:space="preserve"> </w:t>
      </w:r>
      <w:r w:rsidR="0036695C">
        <w:rPr>
          <w:rFonts w:ascii="Cambria" w:hAnsi="Cambria"/>
          <w:b/>
          <w:sz w:val="28"/>
          <w:szCs w:val="28"/>
        </w:rPr>
        <w:t xml:space="preserve">  </w:t>
      </w:r>
      <w:r w:rsidR="0008167F">
        <w:rPr>
          <w:rFonts w:ascii="Cambria" w:hAnsi="Cambria"/>
          <w:b/>
          <w:sz w:val="28"/>
          <w:szCs w:val="28"/>
        </w:rPr>
        <w:t xml:space="preserve">Правление было готово сформировать </w:t>
      </w:r>
      <w:r w:rsidR="00EC31FB">
        <w:rPr>
          <w:rFonts w:ascii="Cambria" w:hAnsi="Cambria"/>
          <w:b/>
          <w:sz w:val="28"/>
          <w:szCs w:val="28"/>
        </w:rPr>
        <w:t xml:space="preserve">совместную с предыдущим исполнительным  органом </w:t>
      </w:r>
      <w:r w:rsidR="0008167F">
        <w:rPr>
          <w:rFonts w:ascii="Cambria" w:hAnsi="Cambria"/>
          <w:b/>
          <w:sz w:val="28"/>
          <w:szCs w:val="28"/>
        </w:rPr>
        <w:t xml:space="preserve">комиссию по передаче дел по описи, чтобы гарантировать наличие и сохранность важной для СНТ документации и отчетности. </w:t>
      </w:r>
      <w:r w:rsidR="00EC31FB">
        <w:rPr>
          <w:rFonts w:ascii="Cambria" w:hAnsi="Cambria"/>
          <w:b/>
          <w:sz w:val="28"/>
          <w:szCs w:val="28"/>
        </w:rPr>
        <w:t>Неоднократная неявка А.Ю. Сидорова не позволила это сделать.</w:t>
      </w:r>
    </w:p>
    <w:p w:rsidR="00EC31FB" w:rsidRDefault="00EC31FB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А.Ю. Сидоров не пришел на заседание правления 28 ноября, но в тот же день поздно вечером без предупреждения приехал домой к новому председателю и отдал без </w:t>
      </w:r>
      <w:proofErr w:type="gramStart"/>
      <w:r>
        <w:rPr>
          <w:rFonts w:ascii="Cambria" w:hAnsi="Cambria"/>
          <w:b/>
          <w:sz w:val="28"/>
          <w:szCs w:val="28"/>
        </w:rPr>
        <w:t>какого либо</w:t>
      </w:r>
      <w:proofErr w:type="gramEnd"/>
      <w:r>
        <w:rPr>
          <w:rFonts w:ascii="Cambria" w:hAnsi="Cambria"/>
          <w:b/>
          <w:sz w:val="28"/>
          <w:szCs w:val="28"/>
        </w:rPr>
        <w:t xml:space="preserve"> оформления ключи от архивного помещения, два ноутбука, включая ноутбук с доступом к банковскому счету и 1С, а также ключ 1С.</w:t>
      </w:r>
    </w:p>
    <w:p w:rsidR="00F731F4" w:rsidRDefault="00EC31FB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 созданной предыдущим председателем СНТ и предыдущим правлением ситуации невозможно гарантировать наличие всей необходимой документации для ……</w:t>
      </w:r>
      <w:proofErr w:type="gramStart"/>
      <w:r>
        <w:rPr>
          <w:rFonts w:ascii="Cambria" w:hAnsi="Cambria"/>
          <w:b/>
          <w:sz w:val="28"/>
          <w:szCs w:val="28"/>
        </w:rPr>
        <w:t>…….</w:t>
      </w:r>
      <w:proofErr w:type="gramEnd"/>
      <w:r>
        <w:rPr>
          <w:rFonts w:ascii="Cambria" w:hAnsi="Cambria"/>
          <w:b/>
          <w:sz w:val="28"/>
          <w:szCs w:val="28"/>
        </w:rPr>
        <w:t xml:space="preserve"> .   </w:t>
      </w:r>
      <w:r w:rsidR="0036695C">
        <w:rPr>
          <w:rFonts w:ascii="Cambria" w:hAnsi="Cambria"/>
          <w:b/>
          <w:sz w:val="28"/>
          <w:szCs w:val="28"/>
        </w:rPr>
        <w:t xml:space="preserve"> </w:t>
      </w:r>
      <w:r w:rsidR="00F731F4">
        <w:rPr>
          <w:rFonts w:ascii="Cambria" w:hAnsi="Cambria"/>
          <w:b/>
          <w:sz w:val="28"/>
          <w:szCs w:val="28"/>
        </w:rPr>
        <w:t xml:space="preserve">  </w:t>
      </w:r>
    </w:p>
    <w:p w:rsidR="00973CBD" w:rsidRDefault="00973CBD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Подписи:</w:t>
      </w:r>
    </w:p>
    <w:p w:rsidR="00EC31FB" w:rsidRDefault="00EC31FB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Председатель правления                                                         А.Ю. Низовцев</w:t>
      </w:r>
    </w:p>
    <w:p w:rsidR="00963251" w:rsidRDefault="00963251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Председатель Ревизионной комиссии                             Ю.В. Родионов</w:t>
      </w:r>
    </w:p>
    <w:p w:rsidR="00963251" w:rsidRDefault="00963251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Член </w:t>
      </w:r>
      <w:r w:rsidR="00EC31FB">
        <w:rPr>
          <w:rFonts w:ascii="Cambria" w:hAnsi="Cambria"/>
          <w:b/>
          <w:sz w:val="28"/>
          <w:szCs w:val="28"/>
        </w:rPr>
        <w:t xml:space="preserve">правления 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</w:t>
      </w:r>
      <w:r w:rsidR="00EC31FB">
        <w:rPr>
          <w:rFonts w:ascii="Cambria" w:hAnsi="Cambria"/>
          <w:b/>
          <w:sz w:val="28"/>
          <w:szCs w:val="28"/>
        </w:rPr>
        <w:t>………………………</w:t>
      </w:r>
      <w:r>
        <w:rPr>
          <w:rFonts w:ascii="Cambria" w:hAnsi="Cambria"/>
          <w:b/>
          <w:sz w:val="28"/>
          <w:szCs w:val="28"/>
        </w:rPr>
        <w:t xml:space="preserve">       </w:t>
      </w:r>
    </w:p>
    <w:p w:rsidR="00963251" w:rsidRDefault="00963251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Член </w:t>
      </w:r>
      <w:r w:rsidR="00EC31FB">
        <w:rPr>
          <w:rFonts w:ascii="Cambria" w:hAnsi="Cambria"/>
          <w:b/>
          <w:sz w:val="28"/>
          <w:szCs w:val="28"/>
        </w:rPr>
        <w:t xml:space="preserve">правления 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……………………….</w:t>
      </w:r>
    </w:p>
    <w:p w:rsidR="00963251" w:rsidRDefault="00963251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Член </w:t>
      </w:r>
      <w:r w:rsidR="00EC31FB">
        <w:rPr>
          <w:rFonts w:ascii="Cambria" w:hAnsi="Cambria"/>
          <w:b/>
          <w:sz w:val="28"/>
          <w:szCs w:val="28"/>
        </w:rPr>
        <w:t xml:space="preserve">правления   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……………………….</w:t>
      </w:r>
    </w:p>
    <w:p w:rsidR="00E95F64" w:rsidRDefault="00C80F24" w:rsidP="003F690A">
      <w:pPr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Ххххххххххххххххххххххххххххххххххххххххххххх</w:t>
      </w:r>
      <w:proofErr w:type="spellEnd"/>
    </w:p>
    <w:p w:rsidR="00AC56AA" w:rsidRDefault="00AC56AA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Данную болванку акта советую согласовать с Викторией Гордиенко и Анной </w:t>
      </w:r>
      <w:proofErr w:type="spellStart"/>
      <w:r>
        <w:rPr>
          <w:rFonts w:ascii="Cambria" w:hAnsi="Cambria"/>
          <w:b/>
          <w:sz w:val="28"/>
          <w:szCs w:val="28"/>
        </w:rPr>
        <w:t>Бариловой</w:t>
      </w:r>
      <w:proofErr w:type="spellEnd"/>
      <w:r>
        <w:rPr>
          <w:rFonts w:ascii="Cambria" w:hAnsi="Cambria"/>
          <w:b/>
          <w:sz w:val="28"/>
          <w:szCs w:val="28"/>
        </w:rPr>
        <w:t>, а также стилистически обработать под официальный доку</w:t>
      </w:r>
      <w:bookmarkStart w:id="0" w:name="_GoBack"/>
      <w:bookmarkEnd w:id="0"/>
      <w:r>
        <w:rPr>
          <w:rFonts w:ascii="Cambria" w:hAnsi="Cambria"/>
          <w:b/>
          <w:sz w:val="28"/>
          <w:szCs w:val="28"/>
        </w:rPr>
        <w:t>мент.</w:t>
      </w:r>
    </w:p>
    <w:p w:rsidR="00CC0B49" w:rsidRDefault="00CC0B49" w:rsidP="003F690A">
      <w:pPr>
        <w:jc w:val="both"/>
        <w:rPr>
          <w:rFonts w:ascii="Cambria" w:hAnsi="Cambria"/>
          <w:b/>
          <w:sz w:val="28"/>
          <w:szCs w:val="28"/>
        </w:rPr>
      </w:pPr>
    </w:p>
    <w:p w:rsidR="00CC0B49" w:rsidRDefault="00CC0B49" w:rsidP="003F690A">
      <w:pPr>
        <w:jc w:val="both"/>
        <w:rPr>
          <w:rFonts w:ascii="Cambria" w:hAnsi="Cambria"/>
          <w:b/>
          <w:sz w:val="28"/>
          <w:szCs w:val="28"/>
        </w:rPr>
      </w:pPr>
      <w:r w:rsidRPr="00CC0B49">
        <w:rPr>
          <w:rFonts w:ascii="Cambria" w:hAnsi="Cambria"/>
          <w:b/>
          <w:sz w:val="28"/>
          <w:szCs w:val="28"/>
          <w:u w:val="single"/>
        </w:rPr>
        <w:t>Прошу иметь ввиду</w:t>
      </w:r>
      <w:r>
        <w:rPr>
          <w:rFonts w:ascii="Cambria" w:hAnsi="Cambria"/>
          <w:b/>
          <w:sz w:val="28"/>
          <w:szCs w:val="28"/>
        </w:rPr>
        <w:t xml:space="preserve">, что дела предыдущим исполнительным органом передаются Председателю правления/правлению, в штате которого есть секретарь, а не Ревизионной комиссии. </w:t>
      </w:r>
    </w:p>
    <w:p w:rsidR="00AC56AA" w:rsidRDefault="00CC0B49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Исходя из этого, составление соответствующих актов и подобных документов </w:t>
      </w:r>
      <w:r w:rsidR="00AC56AA">
        <w:rPr>
          <w:rFonts w:ascii="Cambria" w:hAnsi="Cambria"/>
          <w:b/>
          <w:sz w:val="28"/>
          <w:szCs w:val="28"/>
        </w:rPr>
        <w:t xml:space="preserve">и справок </w:t>
      </w:r>
      <w:r>
        <w:rPr>
          <w:rFonts w:ascii="Cambria" w:hAnsi="Cambria"/>
          <w:b/>
          <w:sz w:val="28"/>
          <w:szCs w:val="28"/>
        </w:rPr>
        <w:t>нахо</w:t>
      </w:r>
      <w:r w:rsidR="00AC56AA">
        <w:rPr>
          <w:rFonts w:ascii="Cambria" w:hAnsi="Cambria"/>
          <w:b/>
          <w:sz w:val="28"/>
          <w:szCs w:val="28"/>
        </w:rPr>
        <w:t>дится в сфере работы Правления.</w:t>
      </w:r>
    </w:p>
    <w:p w:rsidR="00AC56AA" w:rsidRDefault="00AC56AA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Я же разово выполнил данное накануне обещание.</w:t>
      </w:r>
    </w:p>
    <w:p w:rsidR="00AC56AA" w:rsidRDefault="00AC56AA" w:rsidP="003F690A">
      <w:pPr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Ххххххххххххххххххххххххххххххххххххххххххххххххххххх</w:t>
      </w:r>
      <w:proofErr w:type="spellEnd"/>
    </w:p>
    <w:p w:rsidR="00AC56AA" w:rsidRDefault="00AC56AA" w:rsidP="003F690A">
      <w:pPr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ххххххххххххххххххххххххххххххххххххххххххххххххххххх</w:t>
      </w:r>
      <w:proofErr w:type="spellEnd"/>
    </w:p>
    <w:p w:rsidR="00AC56AA" w:rsidRDefault="00CC0B49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C80F24" w:rsidRDefault="00C80F24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Для сведения</w:t>
      </w:r>
      <w:r w:rsidR="009A0580">
        <w:rPr>
          <w:rFonts w:ascii="Cambria" w:hAnsi="Cambria"/>
          <w:b/>
          <w:sz w:val="28"/>
          <w:szCs w:val="28"/>
        </w:rPr>
        <w:t>:</w:t>
      </w:r>
    </w:p>
    <w:p w:rsidR="009A0580" w:rsidRDefault="009A0580" w:rsidP="003F690A">
      <w:pPr>
        <w:jc w:val="both"/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Передача дел. Список документов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Порядок передачи дел при смене органов управления товарищества законом ФЗ-217 не оговорен. 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Э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тот порядок желательно прописать в уставе товарищества. Даже несмотря на то, что это положение не входит в число обязательных для устава СНТ (ст.8 ФЗ-217).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Можно, например,  включить в устав раздел  “Порядок передачи дел при смене председателя СНТ”. В нем прописать: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 состав комиссии по передаче дел (создается распоряжением нового председателя, включает в себя, например, бухгалтера, прежнего председателя, членов ревизионной комиссии, правления…)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 сроки работы комиссии (определяются в распоряжении, не могут быть более месяца)</w:t>
      </w:r>
    </w:p>
    <w:p w:rsidR="009A0580" w:rsidRDefault="009A0580" w:rsidP="003F690A">
      <w:pPr>
        <w:jc w:val="both"/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 порядок оформления результатов работы комиссии (акт приема-передачи документов с подписями всех членов комиссии)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 порядок действий правления в случае неожиданного выбытия председателя (экстренное заседание, подготовка к проведению внеочередного собрания для избрания нового председателя).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Какие документы должны передать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Д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олжны быть 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переданы 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учредительные документы, 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подтверждение о наличии и сдаче в соответствующие органы 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необходим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ой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 отчетност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и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, упла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те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 налог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ов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 состояние счета, сделаны сверки с контрагентами - нет ли долгов у вас и перед вами, актуален ли реестр садоводов, у кого долги по взносам, есть ли протоколы общих собраний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.</w:t>
      </w:r>
    </w:p>
    <w:p w:rsidR="009A0580" w:rsidRDefault="009A0580" w:rsidP="003F690A">
      <w:pPr>
        <w:jc w:val="both"/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Список документов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 примерный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 (м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ожет варьироваться с учетом специфики того или иного СНТ, особенностей ведения делопроизводства и учета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)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.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Учредительные: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 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 устав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свидетельство о государственной регистрации юридического лица  (ОГРН)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свидетельство о постановке на налоговый учет (ИНН)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Внутренние документы: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приказы товарищества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журнал учета выданных доверенностей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lastRenderedPageBreak/>
        <w:t>- журналы входящих и исходящих документов (письма, исковые, заявления, ответы, акты госорганов, запросы в органы…), сами документы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внутренние регламенты, положения, реестр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ы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Протоколы: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общих собраний членов товарищества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заседаний правления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заседаний ревизионной комиссии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Сметы и отчеты: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-приходно-расходные сметы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-финансово-экономические обоснования (ФЭО)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о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тчеты ревизионной комиссии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</w:rPr>
        <w:t>к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-отчеты об исполнении смет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Реестр 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членов товарищества и индивидуалов в актуальном виде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Кадры:</w:t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трудовые договоры товарищества с гражданами, договоры ГПХ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должностные инструкции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табели учета рабочего времени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отчеты по авансам и зарплатам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журналы инструктажей</w:t>
      </w:r>
    </w:p>
    <w:p w:rsidR="009A0580" w:rsidRDefault="009A0580" w:rsidP="003F690A">
      <w:pPr>
        <w:jc w:val="both"/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Имущество и земля: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акты инвентаризации имущества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документы о праве собственности на имущество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проектная и исполнительная документация по объектам инфраструктуры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технические документы (паспорта счетчиков, акты поверки и т.п.)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проект планировки и застройки территории, проект межевания, постановление о выделении земель…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документы по скважине (лицензия, отчетность)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CC0B49" w:rsidP="003F690A">
      <w:pPr>
        <w:jc w:val="both"/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</w:pPr>
    </w:p>
    <w:p w:rsidR="00CC0B49" w:rsidRDefault="009A0580" w:rsidP="003F690A">
      <w:pPr>
        <w:jc w:val="both"/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lastRenderedPageBreak/>
        <w:t>Бухгалтерия, учет и отчетность: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письмо о присвоении кодов статистики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извещения страхователю из Пенсионного фонда, ФСС, ФОМС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расширенная выписка о движении денежных средств по расчетному счету товарищества (распечатать из клиент-банка за один год или получить в банке за более длительный период), отметка об остатках средств на дату передачи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справка об открытых счетах в банках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- регистры бухгалтерского учета или </w:t>
      </w:r>
      <w:proofErr w:type="spellStart"/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оборотно</w:t>
      </w:r>
      <w:proofErr w:type="spellEnd"/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-сальдовые ведомости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налоговая и бухгалтерская отчетность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первичные учетные бухгалтерские регистры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</w:rPr>
        <w:br/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учетная политика товарищества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налоговые регистры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отчетность по страховым взносам в фонды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документы по работе с налоговой инспекцией (сверки, акты проверок, решения), справки о наличии штрафов, пени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журналы регистрации счетов-фактур полученных и выданных при использовании общей системы налогообложения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документы от поставщиков - товарные накладные, акты выполненных работ (услуг), контакты поставщиков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договоры с контрагентами за период не менее 3 лет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акты сверок с контрагентами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данные по дебиторской и кредиторской задолженности по состоянию на дату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 xml:space="preserve"> 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передачи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база данных бухгалтерской программы, доступ к облачной базе бухгалтерской программы</w:t>
      </w:r>
      <w:r w:rsidR="00CC0B49">
        <w:rPr>
          <w:rFonts w:ascii="Rubik-Regular" w:hAnsi="Rubik-Regular"/>
          <w:color w:val="363636"/>
          <w:sz w:val="27"/>
          <w:szCs w:val="27"/>
          <w:shd w:val="clear" w:color="auto" w:fill="FFFFFF"/>
        </w:rPr>
        <w:t>;</w:t>
      </w:r>
    </w:p>
    <w:p w:rsidR="00CC0B49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- для сайта товарищества - реквизиты доступа к хостингу, управлению доменным именем</w:t>
      </w:r>
    </w:p>
    <w:p w:rsidR="009A0580" w:rsidRDefault="009A0580" w:rsidP="003F690A">
      <w:pPr>
        <w:jc w:val="both"/>
        <w:rPr>
          <w:rFonts w:ascii="Rubik-Regular" w:hAnsi="Rubik-Regular"/>
          <w:color w:val="363636"/>
          <w:sz w:val="27"/>
          <w:szCs w:val="27"/>
          <w:shd w:val="clear" w:color="auto" w:fill="FFFFFF"/>
        </w:rPr>
      </w:pPr>
      <w:r>
        <w:rPr>
          <w:rFonts w:ascii="Rubik-Regular" w:hAnsi="Rubik-Regular"/>
          <w:b/>
          <w:bCs/>
          <w:color w:val="363636"/>
          <w:sz w:val="27"/>
          <w:szCs w:val="27"/>
          <w:shd w:val="clear" w:color="auto" w:fill="FFFFFF"/>
        </w:rPr>
        <w:t>Печать</w:t>
      </w:r>
      <w:r>
        <w:rPr>
          <w:rFonts w:ascii="Rubik-Regular" w:hAnsi="Rubik-Regular"/>
          <w:color w:val="363636"/>
          <w:sz w:val="27"/>
          <w:szCs w:val="27"/>
          <w:shd w:val="clear" w:color="auto" w:fill="FFFFFF"/>
        </w:rPr>
        <w:t> товарищества и штампы</w:t>
      </w:r>
    </w:p>
    <w:p w:rsidR="00CC0B49" w:rsidRDefault="00CC0B49" w:rsidP="003F690A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-----000-----</w:t>
      </w:r>
    </w:p>
    <w:sectPr w:rsidR="00CC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0A"/>
    <w:rsid w:val="0003142D"/>
    <w:rsid w:val="0008167F"/>
    <w:rsid w:val="00087670"/>
    <w:rsid w:val="000D3DE0"/>
    <w:rsid w:val="00161CF7"/>
    <w:rsid w:val="0016544E"/>
    <w:rsid w:val="001D6CC9"/>
    <w:rsid w:val="00216E0F"/>
    <w:rsid w:val="00217499"/>
    <w:rsid w:val="00263FE2"/>
    <w:rsid w:val="00270AC5"/>
    <w:rsid w:val="002747A0"/>
    <w:rsid w:val="00311A00"/>
    <w:rsid w:val="0036695C"/>
    <w:rsid w:val="003C2947"/>
    <w:rsid w:val="003E6BB6"/>
    <w:rsid w:val="003F690A"/>
    <w:rsid w:val="00402C85"/>
    <w:rsid w:val="004F1395"/>
    <w:rsid w:val="00590AEB"/>
    <w:rsid w:val="005B747C"/>
    <w:rsid w:val="00610A2C"/>
    <w:rsid w:val="007102FA"/>
    <w:rsid w:val="00711593"/>
    <w:rsid w:val="0072759E"/>
    <w:rsid w:val="007932BF"/>
    <w:rsid w:val="008D1F5F"/>
    <w:rsid w:val="0093670E"/>
    <w:rsid w:val="00963251"/>
    <w:rsid w:val="00973CBD"/>
    <w:rsid w:val="009A0580"/>
    <w:rsid w:val="00AC56AA"/>
    <w:rsid w:val="00B03048"/>
    <w:rsid w:val="00B62EFF"/>
    <w:rsid w:val="00B82DC2"/>
    <w:rsid w:val="00BB4032"/>
    <w:rsid w:val="00BB7058"/>
    <w:rsid w:val="00C46291"/>
    <w:rsid w:val="00C54402"/>
    <w:rsid w:val="00C61595"/>
    <w:rsid w:val="00C80F24"/>
    <w:rsid w:val="00C85126"/>
    <w:rsid w:val="00CB27B6"/>
    <w:rsid w:val="00CC0B49"/>
    <w:rsid w:val="00D31525"/>
    <w:rsid w:val="00D55A39"/>
    <w:rsid w:val="00D91476"/>
    <w:rsid w:val="00DE4464"/>
    <w:rsid w:val="00E32893"/>
    <w:rsid w:val="00E739E6"/>
    <w:rsid w:val="00E91A55"/>
    <w:rsid w:val="00E95F64"/>
    <w:rsid w:val="00EC31FB"/>
    <w:rsid w:val="00F40739"/>
    <w:rsid w:val="00F464D8"/>
    <w:rsid w:val="00F62A85"/>
    <w:rsid w:val="00F731F4"/>
    <w:rsid w:val="00F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698A"/>
  <w15:chartTrackingRefBased/>
  <w15:docId w15:val="{92F40322-4EE9-490E-B2F8-E26086C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7626-BDA5-45B2-8F3C-5E864CB2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TASS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 Юрий Валентинович</dc:creator>
  <cp:keywords/>
  <dc:description/>
  <cp:lastModifiedBy>Родионов Юрий Валентинович</cp:lastModifiedBy>
  <cp:revision>2</cp:revision>
  <cp:lastPrinted>2022-10-22T12:55:00Z</cp:lastPrinted>
  <dcterms:created xsi:type="dcterms:W3CDTF">2022-12-02T11:16:00Z</dcterms:created>
  <dcterms:modified xsi:type="dcterms:W3CDTF">2022-12-02T11:16:00Z</dcterms:modified>
</cp:coreProperties>
</file>